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877" w14:textId="232D38EE" w:rsidR="004D2536" w:rsidRPr="00423C2C" w:rsidRDefault="004D2536" w:rsidP="004D2536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CA3102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E2E4D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9F245E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950849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950849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</w:t>
      </w:r>
      <w:r w:rsidR="00A30060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F533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EA7A6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6F533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0F13C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3314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77777777" w:rsidR="004D2536" w:rsidRPr="00423C2C" w:rsidRDefault="004D2536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423C2C">
        <w:rPr>
          <w:rFonts w:eastAsia="Calibri" w:cstheme="minorHAnsi"/>
          <w:b/>
          <w:sz w:val="21"/>
          <w:szCs w:val="21"/>
        </w:rPr>
        <w:t>Wykonawca:</w:t>
      </w:r>
    </w:p>
    <w:p w14:paraId="36763ADF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36DC173C" w:rsidR="004D2536" w:rsidRPr="00423C2C" w:rsidRDefault="00BD5165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</w:t>
      </w:r>
      <w:r w:rsidR="004D2536" w:rsidRPr="00423C2C">
        <w:rPr>
          <w:rFonts w:eastAsia="Calibri" w:cstheme="minorHAnsi"/>
          <w:i/>
          <w:color w:val="0070C0"/>
          <w:sz w:val="16"/>
          <w:szCs w:val="16"/>
        </w:rPr>
        <w:t xml:space="preserve"> (pełna nazwa/firma, adres)</w:t>
      </w:r>
    </w:p>
    <w:p w14:paraId="1775D3F1" w14:textId="77777777" w:rsidR="004D2536" w:rsidRPr="00423C2C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423C2C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5CAA8EE2" w14:textId="41E512A6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1638531D" w14:textId="66F89DB5" w:rsidR="004D2536" w:rsidRPr="00423C2C" w:rsidRDefault="00BD5165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</w:t>
      </w:r>
      <w:r w:rsidR="004D2536" w:rsidRPr="00423C2C">
        <w:rPr>
          <w:rFonts w:eastAsia="Calibri" w:cstheme="minorHAnsi"/>
          <w:i/>
          <w:color w:val="0070C0"/>
          <w:sz w:val="16"/>
          <w:szCs w:val="16"/>
        </w:rPr>
        <w:t xml:space="preserve"> (imię, nazwisko)</w:t>
      </w:r>
    </w:p>
    <w:p w14:paraId="09D93F4E" w14:textId="52354023" w:rsidR="004D2536" w:rsidRPr="00423C2C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423C2C">
        <w:rPr>
          <w:rFonts w:eastAsia="Calibri" w:cstheme="minorHAnsi"/>
          <w:b/>
          <w:u w:val="single"/>
        </w:rPr>
        <w:t>Oświadczenie</w:t>
      </w:r>
      <w:r w:rsidR="00E25B86" w:rsidRPr="00423C2C">
        <w:rPr>
          <w:rFonts w:eastAsia="Calibri" w:cstheme="minorHAnsi"/>
          <w:b/>
          <w:u w:val="single"/>
        </w:rPr>
        <w:t xml:space="preserve"> Wykonawcy</w:t>
      </w:r>
      <w:r w:rsidRPr="00423C2C">
        <w:rPr>
          <w:rFonts w:eastAsia="Calibri" w:cstheme="minorHAnsi"/>
          <w:b/>
          <w:u w:val="single"/>
        </w:rPr>
        <w:t xml:space="preserve"> </w:t>
      </w:r>
    </w:p>
    <w:p w14:paraId="777B37A5" w14:textId="77777777" w:rsidR="00CA3102" w:rsidRPr="00423C2C" w:rsidRDefault="004D2536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23C2C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CA3102" w:rsidRPr="00423C2C">
        <w:rPr>
          <w:rFonts w:eastAsia="Calibri" w:cstheme="minorHAnsi"/>
          <w:b/>
          <w:sz w:val="20"/>
          <w:szCs w:val="20"/>
        </w:rPr>
        <w:t>125 ust. 1 ustawy z dnia 11 września 2019 r.</w:t>
      </w:r>
    </w:p>
    <w:p w14:paraId="2F5FA74D" w14:textId="6E719286" w:rsidR="004D2536" w:rsidRPr="00423C2C" w:rsidRDefault="00CA3102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23C2C">
        <w:rPr>
          <w:rFonts w:eastAsia="Calibr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423C2C">
        <w:rPr>
          <w:rFonts w:eastAsia="Calibri" w:cstheme="minorHAnsi"/>
          <w:b/>
          <w:sz w:val="20"/>
          <w:szCs w:val="20"/>
        </w:rPr>
        <w:t>Pzp</w:t>
      </w:r>
      <w:proofErr w:type="spellEnd"/>
      <w:r w:rsidRPr="00423C2C">
        <w:rPr>
          <w:rFonts w:eastAsia="Calibri" w:cstheme="minorHAnsi"/>
          <w:b/>
          <w:sz w:val="20"/>
          <w:szCs w:val="20"/>
        </w:rPr>
        <w:t>)</w:t>
      </w:r>
    </w:p>
    <w:p w14:paraId="03A1F3FE" w14:textId="44C2449F" w:rsidR="004D2536" w:rsidRDefault="004D2536" w:rsidP="004D253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423C2C">
        <w:rPr>
          <w:rFonts w:eastAsia="Calibri" w:cstheme="minorHAnsi"/>
          <w:b/>
          <w:u w:val="single"/>
        </w:rPr>
        <w:t xml:space="preserve">DOTYCZĄCE </w:t>
      </w:r>
      <w:r w:rsidR="00CA3102" w:rsidRPr="00423C2C">
        <w:rPr>
          <w:rFonts w:eastAsia="Calibri" w:cstheme="minorHAnsi"/>
          <w:b/>
          <w:u w:val="single"/>
        </w:rPr>
        <w:t>PODSTAW</w:t>
      </w:r>
      <w:r w:rsidRPr="00423C2C">
        <w:rPr>
          <w:rFonts w:eastAsia="Calibri" w:cstheme="minorHAnsi"/>
          <w:b/>
          <w:u w:val="single"/>
        </w:rPr>
        <w:t xml:space="preserve"> WYKLUCZENIA Z POSTĘPOWANIA</w:t>
      </w:r>
    </w:p>
    <w:p w14:paraId="1C9C6BA1" w14:textId="77777777" w:rsidR="00C6552F" w:rsidRPr="00423C2C" w:rsidRDefault="00C6552F" w:rsidP="004D253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</w:p>
    <w:p w14:paraId="3314C0D6" w14:textId="77777777" w:rsidR="00EA7A6A" w:rsidRDefault="001C10F6" w:rsidP="00EA7A6A">
      <w:pPr>
        <w:widowControl w:val="0"/>
        <w:autoSpaceDE w:val="0"/>
        <w:autoSpaceDN w:val="0"/>
        <w:adjustRightInd w:val="0"/>
        <w:spacing w:before="120" w:after="0" w:line="264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423C2C">
        <w:rPr>
          <w:rFonts w:eastAsia="Calibri" w:cstheme="minorHAnsi"/>
        </w:rPr>
        <w:t>n</w:t>
      </w:r>
      <w:r w:rsidR="004D2536" w:rsidRPr="00423C2C">
        <w:rPr>
          <w:rFonts w:eastAsia="Calibri" w:cstheme="minorHAnsi"/>
        </w:rPr>
        <w:t xml:space="preserve">a potrzeby postępowania o udzielenie zamówienia publicznego </w:t>
      </w:r>
      <w:r w:rsidR="004D2536" w:rsidRPr="00423C2C">
        <w:rPr>
          <w:rFonts w:eastAsia="Calibri" w:cstheme="minorHAnsi"/>
        </w:rPr>
        <w:br/>
        <w:t>pn.</w:t>
      </w:r>
      <w:r w:rsidR="00950849" w:rsidRPr="00423C2C">
        <w:rPr>
          <w:rFonts w:eastAsia="Calibri" w:cstheme="minorHAnsi"/>
        </w:rPr>
        <w:t>:</w:t>
      </w:r>
      <w:r w:rsidR="004D2536" w:rsidRPr="00423C2C">
        <w:rPr>
          <w:rFonts w:eastAsia="Calibri" w:cstheme="minorHAnsi"/>
        </w:rPr>
        <w:t xml:space="preserve"> </w:t>
      </w:r>
      <w:r w:rsidR="0009444A">
        <w:rPr>
          <w:rFonts w:eastAsia="Calibri" w:cstheme="minorHAnsi"/>
        </w:rPr>
        <w:t xml:space="preserve"> </w:t>
      </w:r>
      <w:r w:rsidR="00EA7A6A"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Przebudowa pasa drogowego polegająca na wyznaczeniu przejścia dla pieszych wraz</w:t>
      </w:r>
      <w:r w:rsidR="00EA7A6A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                    </w:t>
      </w:r>
      <w:r w:rsidR="00EA7A6A"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z chodnikiem oraz peronem autobusowym na ul. </w:t>
      </w:r>
      <w:proofErr w:type="spellStart"/>
      <w:r w:rsidR="00EA7A6A"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Jankowickiej</w:t>
      </w:r>
      <w:proofErr w:type="spellEnd"/>
      <w:r w:rsidR="00EA7A6A"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w Lusówku – droga powiatowa nr 2392P</w:t>
      </w:r>
    </w:p>
    <w:p w14:paraId="31FBC140" w14:textId="3E36A25E" w:rsidR="00514C94" w:rsidRDefault="00514C94" w:rsidP="00333145">
      <w:pPr>
        <w:spacing w:after="0" w:line="240" w:lineRule="auto"/>
        <w:jc w:val="center"/>
        <w:rPr>
          <w:rFonts w:eastAsia="Times New Roman" w:cstheme="minorHAnsi"/>
          <w:b/>
          <w:color w:val="0070C0"/>
          <w:sz w:val="24"/>
          <w:szCs w:val="24"/>
          <w:lang w:eastAsia="pl-PL"/>
        </w:rPr>
      </w:pPr>
    </w:p>
    <w:p w14:paraId="00427C86" w14:textId="60D18781" w:rsidR="004D2536" w:rsidRPr="00423C2C" w:rsidRDefault="00362F44" w:rsidP="003D1719">
      <w:pPr>
        <w:spacing w:after="0" w:line="240" w:lineRule="auto"/>
        <w:rPr>
          <w:rFonts w:eastAsia="Calibri" w:cstheme="minorHAnsi"/>
          <w:sz w:val="21"/>
          <w:szCs w:val="21"/>
        </w:rPr>
      </w:pPr>
      <w:r w:rsidRPr="00423C2C">
        <w:rPr>
          <w:rFonts w:eastAsia="Times New Roman" w:cstheme="minorHAnsi"/>
          <w:b/>
          <w:color w:val="0070C0"/>
          <w:sz w:val="24"/>
          <w:szCs w:val="24"/>
          <w:lang w:eastAsia="pl-PL"/>
        </w:rPr>
        <w:t xml:space="preserve"> </w:t>
      </w:r>
      <w:r w:rsidR="004D2536" w:rsidRPr="00423C2C">
        <w:rPr>
          <w:rFonts w:eastAsia="Calibri" w:cstheme="minorHAnsi"/>
          <w:sz w:val="21"/>
          <w:szCs w:val="21"/>
        </w:rPr>
        <w:t>oświadczam, co następuje:</w:t>
      </w:r>
    </w:p>
    <w:p w14:paraId="22F1C29E" w14:textId="77777777" w:rsidR="004D2536" w:rsidRPr="00423C2C" w:rsidRDefault="004D2536" w:rsidP="004D2536">
      <w:pPr>
        <w:shd w:val="clear" w:color="auto" w:fill="BFBFBF"/>
        <w:spacing w:after="0" w:line="360" w:lineRule="auto"/>
        <w:rPr>
          <w:rFonts w:eastAsia="Calibri" w:cstheme="minorHAnsi"/>
          <w:b/>
          <w:sz w:val="21"/>
          <w:szCs w:val="21"/>
        </w:rPr>
      </w:pPr>
      <w:r w:rsidRPr="00423C2C">
        <w:rPr>
          <w:rFonts w:eastAsia="Calibri" w:cstheme="minorHAnsi"/>
          <w:b/>
          <w:sz w:val="21"/>
          <w:szCs w:val="21"/>
        </w:rPr>
        <w:t>OŚWIADCZENIA DOTYCZĄCE WYKONAWCY:</w:t>
      </w:r>
    </w:p>
    <w:p w14:paraId="2FC3F7C7" w14:textId="3DB41292" w:rsidR="004D2536" w:rsidRPr="00423C2C" w:rsidRDefault="004D2536" w:rsidP="00B60364">
      <w:pPr>
        <w:numPr>
          <w:ilvl w:val="0"/>
          <w:numId w:val="1"/>
        </w:numPr>
        <w:spacing w:after="0"/>
        <w:contextualSpacing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nie podlegam wykluczeniu </w:t>
      </w:r>
      <w:bookmarkStart w:id="0" w:name="_Hlk65521844"/>
      <w:r w:rsidRPr="00423C2C">
        <w:rPr>
          <w:rFonts w:eastAsia="Calibri" w:cstheme="minorHAnsi"/>
          <w:sz w:val="20"/>
          <w:szCs w:val="20"/>
        </w:rPr>
        <w:t xml:space="preserve">z postępowania na podstawie </w:t>
      </w:r>
      <w:r w:rsidRPr="00423C2C">
        <w:rPr>
          <w:rFonts w:eastAsia="Calibri" w:cstheme="minorHAnsi"/>
          <w:sz w:val="20"/>
          <w:szCs w:val="20"/>
        </w:rPr>
        <w:br/>
        <w:t xml:space="preserve">art. </w:t>
      </w:r>
      <w:r w:rsidR="00CA3102" w:rsidRPr="00423C2C">
        <w:rPr>
          <w:rFonts w:eastAsia="Calibri" w:cstheme="minorHAnsi"/>
          <w:sz w:val="20"/>
          <w:szCs w:val="20"/>
        </w:rPr>
        <w:t>108 ust. 1</w:t>
      </w:r>
      <w:r w:rsidRPr="00423C2C">
        <w:rPr>
          <w:rFonts w:eastAsia="Calibri" w:cstheme="minorHAnsi"/>
          <w:sz w:val="20"/>
          <w:szCs w:val="20"/>
        </w:rPr>
        <w:t xml:space="preserve"> ustawy </w:t>
      </w:r>
      <w:proofErr w:type="spellStart"/>
      <w:r w:rsidRPr="00423C2C">
        <w:rPr>
          <w:rFonts w:eastAsia="Calibri" w:cstheme="minorHAnsi"/>
          <w:sz w:val="20"/>
          <w:szCs w:val="20"/>
        </w:rPr>
        <w:t>Pzp</w:t>
      </w:r>
      <w:proofErr w:type="spellEnd"/>
      <w:r w:rsidRPr="00423C2C">
        <w:rPr>
          <w:rFonts w:eastAsia="Calibri" w:cstheme="minorHAnsi"/>
          <w:sz w:val="20"/>
          <w:szCs w:val="20"/>
        </w:rPr>
        <w:t>.</w:t>
      </w:r>
    </w:p>
    <w:p w14:paraId="64DE14D9" w14:textId="39209473" w:rsidR="00CA3102" w:rsidRPr="00423C2C" w:rsidRDefault="004D2536" w:rsidP="00B60364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>Oświadczam, że nie podlegam wykluczeniu z</w:t>
      </w:r>
      <w:r w:rsidR="00EB6AD3">
        <w:rPr>
          <w:rFonts w:eastAsia="Calibri" w:cstheme="minorHAnsi"/>
          <w:sz w:val="20"/>
          <w:szCs w:val="20"/>
        </w:rPr>
        <w:t xml:space="preserve"> postępowania na podstawie</w:t>
      </w:r>
      <w:r w:rsidRPr="00423C2C">
        <w:rPr>
          <w:rFonts w:eastAsia="Calibri" w:cstheme="minorHAnsi"/>
          <w:sz w:val="20"/>
          <w:szCs w:val="20"/>
        </w:rPr>
        <w:t xml:space="preserve"> </w:t>
      </w:r>
      <w:r w:rsidR="00B50769">
        <w:rPr>
          <w:rFonts w:eastAsia="Calibri" w:cstheme="minorHAnsi"/>
          <w:sz w:val="20"/>
          <w:szCs w:val="20"/>
        </w:rPr>
        <w:t xml:space="preserve">art. 109 </w:t>
      </w:r>
      <w:r w:rsidR="0082731F">
        <w:rPr>
          <w:rFonts w:eastAsia="Calibri" w:cstheme="minorHAnsi"/>
          <w:sz w:val="20"/>
          <w:szCs w:val="20"/>
        </w:rPr>
        <w:t>ust 1 pkt</w:t>
      </w:r>
      <w:r w:rsidR="00AC3EC1">
        <w:rPr>
          <w:rFonts w:eastAsia="Calibri" w:cstheme="minorHAnsi"/>
          <w:sz w:val="20"/>
          <w:szCs w:val="20"/>
        </w:rPr>
        <w:t xml:space="preserve">. </w:t>
      </w:r>
      <w:r w:rsidR="00CA3102" w:rsidRPr="00252608">
        <w:rPr>
          <w:rFonts w:eastAsia="Calibri" w:cstheme="minorHAnsi"/>
          <w:sz w:val="20"/>
          <w:szCs w:val="20"/>
        </w:rPr>
        <w:t>4</w:t>
      </w:r>
      <w:r w:rsidR="00CA3102" w:rsidRPr="00423C2C">
        <w:rPr>
          <w:rFonts w:eastAsia="Calibri" w:cstheme="minorHAnsi"/>
          <w:sz w:val="20"/>
          <w:szCs w:val="20"/>
        </w:rPr>
        <w:t xml:space="preserve"> ustawy </w:t>
      </w:r>
      <w:proofErr w:type="spellStart"/>
      <w:r w:rsidR="00CA3102" w:rsidRPr="00423C2C">
        <w:rPr>
          <w:rFonts w:eastAsia="Calibri" w:cstheme="minorHAnsi"/>
          <w:sz w:val="20"/>
          <w:szCs w:val="20"/>
        </w:rPr>
        <w:t>Pzp</w:t>
      </w:r>
      <w:proofErr w:type="spellEnd"/>
      <w:r w:rsidR="00CA3102" w:rsidRPr="00423C2C">
        <w:rPr>
          <w:rFonts w:eastAsia="Calibri" w:cstheme="minorHAnsi"/>
          <w:sz w:val="20"/>
          <w:szCs w:val="20"/>
        </w:rPr>
        <w:t>.</w:t>
      </w:r>
    </w:p>
    <w:p w14:paraId="195DE305" w14:textId="679F0CC5" w:rsidR="00E25B86" w:rsidRDefault="00E25B86" w:rsidP="00B60364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423C2C">
        <w:rPr>
          <w:rFonts w:eastAsia="Calibri" w:cstheme="minorHAnsi"/>
          <w:sz w:val="20"/>
          <w:szCs w:val="20"/>
        </w:rPr>
        <w:t>Pzp</w:t>
      </w:r>
      <w:proofErr w:type="spellEnd"/>
      <w:r w:rsidRPr="00423C2C">
        <w:rPr>
          <w:rFonts w:eastAsia="Calibri" w:cstheme="minorHAnsi"/>
          <w:sz w:val="20"/>
          <w:szCs w:val="20"/>
        </w:rPr>
        <w:t xml:space="preserve">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(podać mającą zastosowanie podstawę wykluczenia spośród wymienionych </w:t>
      </w:r>
      <w:r w:rsidR="00EB6AD3">
        <w:rPr>
          <w:rFonts w:eastAsia="Calibri" w:cstheme="minorHAnsi"/>
          <w:color w:val="0070C0"/>
          <w:sz w:val="20"/>
          <w:szCs w:val="20"/>
        </w:rPr>
        <w:t xml:space="preserve">                 </w:t>
      </w:r>
      <w:r w:rsidRPr="00423C2C">
        <w:rPr>
          <w:rFonts w:eastAsia="Calibri" w:cstheme="minorHAnsi"/>
          <w:color w:val="0070C0"/>
          <w:sz w:val="20"/>
          <w:szCs w:val="20"/>
        </w:rPr>
        <w:t>w art. 108 ust. 1 pkt 1, 2, 5 lub art. 109 ust.</w:t>
      </w:r>
      <w:r w:rsidR="0058051B">
        <w:rPr>
          <w:rFonts w:eastAsia="Calibri" w:cstheme="minorHAnsi"/>
          <w:color w:val="0070C0"/>
          <w:sz w:val="20"/>
          <w:szCs w:val="20"/>
        </w:rPr>
        <w:t xml:space="preserve">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1 </w:t>
      </w:r>
      <w:r w:rsidRPr="00252608">
        <w:rPr>
          <w:rFonts w:eastAsia="Calibri" w:cstheme="minorHAnsi"/>
          <w:color w:val="0070C0"/>
          <w:sz w:val="20"/>
          <w:szCs w:val="20"/>
        </w:rPr>
        <w:t>pkt 4</w:t>
      </w:r>
      <w:r w:rsidR="0014130B">
        <w:rPr>
          <w:rFonts w:eastAsia="Calibri" w:cstheme="minorHAnsi"/>
          <w:color w:val="0070C0"/>
          <w:sz w:val="20"/>
          <w:szCs w:val="20"/>
        </w:rPr>
        <w:t xml:space="preserve">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ustawy </w:t>
      </w:r>
      <w:proofErr w:type="spellStart"/>
      <w:r w:rsidRPr="00423C2C">
        <w:rPr>
          <w:rFonts w:eastAsia="Calibri" w:cstheme="minorHAnsi"/>
          <w:color w:val="0070C0"/>
          <w:sz w:val="20"/>
          <w:szCs w:val="20"/>
        </w:rPr>
        <w:t>Pzp</w:t>
      </w:r>
      <w:proofErr w:type="spellEnd"/>
      <w:r w:rsidRPr="00423C2C">
        <w:rPr>
          <w:rFonts w:eastAsia="Calibri" w:cstheme="minorHAnsi"/>
          <w:color w:val="0070C0"/>
          <w:sz w:val="20"/>
          <w:szCs w:val="20"/>
        </w:rPr>
        <w:t>)</w:t>
      </w:r>
      <w:r w:rsidRPr="00423C2C">
        <w:rPr>
          <w:rFonts w:eastAsia="Calibri" w:cstheme="minorHAnsi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423C2C">
        <w:rPr>
          <w:rFonts w:eastAsia="Calibri" w:cstheme="minorHAnsi"/>
          <w:sz w:val="20"/>
          <w:szCs w:val="20"/>
        </w:rPr>
        <w:t>Pzp</w:t>
      </w:r>
      <w:proofErr w:type="spellEnd"/>
      <w:r w:rsidRPr="00423C2C">
        <w:rPr>
          <w:rFonts w:eastAsia="Calibri" w:cstheme="minorHAnsi"/>
          <w:sz w:val="20"/>
          <w:szCs w:val="20"/>
        </w:rPr>
        <w:t xml:space="preserve"> podjąłem następujące środki naprawcze</w:t>
      </w:r>
      <w:r w:rsidR="002C1C8B">
        <w:rPr>
          <w:rFonts w:eastAsia="Calibri" w:cstheme="minorHAnsi"/>
          <w:sz w:val="20"/>
          <w:szCs w:val="20"/>
        </w:rPr>
        <w:t xml:space="preserve"> i zapobiegawcze</w:t>
      </w:r>
      <w:r w:rsidRPr="00423C2C">
        <w:rPr>
          <w:rFonts w:eastAsia="Calibri" w:cstheme="minorHAnsi"/>
          <w:sz w:val="20"/>
          <w:szCs w:val="20"/>
        </w:rPr>
        <w:t>:</w:t>
      </w:r>
      <w:r w:rsidR="005C7B22" w:rsidRPr="00423C2C">
        <w:rPr>
          <w:rFonts w:eastAsia="Calibri" w:cstheme="minorHAnsi"/>
          <w:sz w:val="20"/>
          <w:szCs w:val="20"/>
        </w:rPr>
        <w:t xml:space="preserve"> …………………………………………………….</w:t>
      </w:r>
    </w:p>
    <w:p w14:paraId="34DAEA67" w14:textId="3C270726" w:rsidR="00C56E56" w:rsidRDefault="0014130B" w:rsidP="00C56E56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bookmarkStart w:id="1" w:name="_Hlk129336838"/>
      <w:r w:rsidRPr="0014130B">
        <w:rPr>
          <w:rFonts w:eastAsia="Calibri" w:cstheme="minorHAnsi"/>
          <w:sz w:val="20"/>
          <w:szCs w:val="20"/>
        </w:rPr>
        <w:t xml:space="preserve">Oświadczam, że nie podlegam wykluczeniu z postępowania na podstawie art. 7 ust. 1  </w:t>
      </w:r>
      <w:bookmarkEnd w:id="1"/>
      <w:r w:rsidR="00C56E56" w:rsidRPr="00C56E56">
        <w:rPr>
          <w:rFonts w:eastAsia="Calibri" w:cstheme="minorHAnsi"/>
          <w:sz w:val="20"/>
          <w:szCs w:val="20"/>
        </w:rPr>
        <w:t>Ustaw</w:t>
      </w:r>
      <w:r w:rsidR="00FF40A5">
        <w:rPr>
          <w:rFonts w:eastAsia="Calibri" w:cstheme="minorHAnsi"/>
          <w:sz w:val="20"/>
          <w:szCs w:val="20"/>
        </w:rPr>
        <w:t>y</w:t>
      </w:r>
      <w:r w:rsidR="00C56E56" w:rsidRPr="00C56E56">
        <w:rPr>
          <w:rFonts w:eastAsia="Calibri" w:cstheme="minorHAnsi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</w:t>
      </w:r>
      <w:r w:rsidR="004C574D" w:rsidRPr="00FE1E7C">
        <w:rPr>
          <w:rFonts w:eastAsia="Calibri" w:cstheme="minorHAnsi"/>
          <w:color w:val="000000" w:themeColor="text1"/>
          <w:sz w:val="20"/>
          <w:szCs w:val="20"/>
        </w:rPr>
        <w:t>(t.</w:t>
      </w:r>
      <w:r w:rsidR="00EA7A6A">
        <w:rPr>
          <w:rFonts w:eastAsia="Calibri" w:cstheme="minorHAnsi"/>
          <w:color w:val="000000" w:themeColor="text1"/>
          <w:sz w:val="20"/>
          <w:szCs w:val="20"/>
        </w:rPr>
        <w:t xml:space="preserve"> </w:t>
      </w:r>
      <w:r w:rsidR="004C574D" w:rsidRPr="00FE1E7C">
        <w:rPr>
          <w:rFonts w:eastAsia="Calibri" w:cstheme="minorHAnsi"/>
          <w:color w:val="000000" w:themeColor="text1"/>
          <w:sz w:val="20"/>
          <w:szCs w:val="20"/>
        </w:rPr>
        <w:t>j. Dz. U. z 202</w:t>
      </w:r>
      <w:r w:rsidR="003300D3">
        <w:rPr>
          <w:rFonts w:eastAsia="Calibri" w:cstheme="minorHAnsi"/>
          <w:color w:val="000000" w:themeColor="text1"/>
          <w:sz w:val="20"/>
          <w:szCs w:val="20"/>
        </w:rPr>
        <w:t>5</w:t>
      </w:r>
      <w:r w:rsidR="004C574D" w:rsidRPr="00FE1E7C">
        <w:rPr>
          <w:rFonts w:eastAsia="Calibri" w:cstheme="minorHAnsi"/>
          <w:color w:val="000000" w:themeColor="text1"/>
          <w:sz w:val="20"/>
          <w:szCs w:val="20"/>
        </w:rPr>
        <w:t xml:space="preserve"> r. poz. 5</w:t>
      </w:r>
      <w:r w:rsidR="003300D3">
        <w:rPr>
          <w:rFonts w:eastAsia="Calibri" w:cstheme="minorHAnsi"/>
          <w:color w:val="000000" w:themeColor="text1"/>
          <w:sz w:val="20"/>
          <w:szCs w:val="20"/>
        </w:rPr>
        <w:t>14</w:t>
      </w:r>
      <w:r w:rsidR="004C574D" w:rsidRPr="00FE1E7C">
        <w:rPr>
          <w:rFonts w:eastAsia="Calibri" w:cstheme="minorHAnsi"/>
          <w:color w:val="000000" w:themeColor="text1"/>
          <w:sz w:val="20"/>
          <w:szCs w:val="20"/>
        </w:rPr>
        <w:t>).</w:t>
      </w:r>
    </w:p>
    <w:p w14:paraId="080FCA53" w14:textId="77777777" w:rsidR="003300D3" w:rsidRDefault="003300D3" w:rsidP="00C6552F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6CCA71E8" w14:textId="77777777" w:rsidR="00374630" w:rsidRPr="00016639" w:rsidRDefault="00374630" w:rsidP="00374630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2D80BA1C" w14:textId="77777777" w:rsidR="00374630" w:rsidRDefault="00374630" w:rsidP="00374630">
      <w:pPr>
        <w:spacing w:after="0"/>
        <w:jc w:val="both"/>
        <w:rPr>
          <w:rFonts w:eastAsia="Calibri" w:cstheme="minorHAnsi"/>
          <w:sz w:val="20"/>
          <w:szCs w:val="20"/>
        </w:rPr>
      </w:pPr>
      <w:r w:rsidRPr="00374630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374630"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9EB065C" w14:textId="77777777" w:rsidR="00A70BAC" w:rsidRDefault="00A70BAC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73026263" w14:textId="77777777" w:rsidR="003300D3" w:rsidRDefault="003300D3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059FB3A4" w14:textId="77777777" w:rsidR="004C574D" w:rsidRDefault="004C574D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bookmarkEnd w:id="0"/>
    <w:p w14:paraId="2D42B111" w14:textId="77777777" w:rsidR="00C6552F" w:rsidRPr="00374630" w:rsidRDefault="00C6552F" w:rsidP="00C6552F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28FA66D" w14:textId="77777777" w:rsidR="00C6552F" w:rsidRPr="00374630" w:rsidRDefault="00C6552F" w:rsidP="00C6552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0BF087DB" w14:textId="77777777" w:rsidR="00C6552F" w:rsidRPr="00374630" w:rsidRDefault="00C6552F" w:rsidP="00C6552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5989189" w14:textId="77777777" w:rsidR="00C6552F" w:rsidRPr="005C6638" w:rsidRDefault="00C6552F" w:rsidP="00C6552F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6913F85A" w14:textId="77777777" w:rsidR="00C6552F" w:rsidRPr="00374630" w:rsidRDefault="00C6552F" w:rsidP="00C6552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E2B8EC1" w14:textId="77777777" w:rsidR="00C6552F" w:rsidRPr="005C6638" w:rsidRDefault="00C6552F" w:rsidP="00C6552F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59839B1E" w14:textId="0F91B24D" w:rsidR="004D2536" w:rsidRPr="00423C2C" w:rsidRDefault="004D2536" w:rsidP="00423C2C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8E2A9C3" w14:textId="381A5437" w:rsidR="004D2536" w:rsidRPr="00423C2C" w:rsidRDefault="004D2536" w:rsidP="00423C2C">
      <w:p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  <w:t>…………………………………</w:t>
      </w:r>
      <w:r w:rsidR="00423C2C">
        <w:rPr>
          <w:rFonts w:eastAsia="Calibri" w:cstheme="minorHAnsi"/>
          <w:sz w:val="20"/>
          <w:szCs w:val="20"/>
        </w:rPr>
        <w:t>………………………..</w:t>
      </w:r>
      <w:r w:rsidRPr="00423C2C">
        <w:rPr>
          <w:rFonts w:eastAsia="Calibri" w:cstheme="minorHAnsi"/>
          <w:sz w:val="20"/>
          <w:szCs w:val="20"/>
        </w:rPr>
        <w:t>………</w:t>
      </w:r>
    </w:p>
    <w:p w14:paraId="1A976BD8" w14:textId="5CCFE7EF" w:rsidR="004D2536" w:rsidRPr="00B42895" w:rsidRDefault="00B42895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B42895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B42895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664835F3" w14:textId="77777777" w:rsidR="00B42895" w:rsidRDefault="00B42895" w:rsidP="00F800C5">
      <w:pPr>
        <w:spacing w:after="0" w:line="360" w:lineRule="auto"/>
        <w:jc w:val="center"/>
        <w:rPr>
          <w:rFonts w:eastAsia="Calibri" w:cstheme="minorHAnsi"/>
          <w:i/>
          <w:sz w:val="16"/>
          <w:szCs w:val="16"/>
        </w:rPr>
      </w:pPr>
    </w:p>
    <w:p w14:paraId="55BF92FE" w14:textId="5E9DC981" w:rsidR="00DC0924" w:rsidRPr="00423C2C" w:rsidRDefault="004D2536" w:rsidP="00F800C5">
      <w:pPr>
        <w:spacing w:after="0" w:line="360" w:lineRule="auto"/>
        <w:jc w:val="center"/>
        <w:rPr>
          <w:rFonts w:eastAsia="Calibri" w:cstheme="minorHAnsi"/>
          <w:i/>
          <w:sz w:val="16"/>
          <w:szCs w:val="16"/>
        </w:rPr>
      </w:pPr>
      <w:r w:rsidRPr="00423C2C">
        <w:rPr>
          <w:rFonts w:eastAsia="Calibri" w:cstheme="minorHAnsi"/>
          <w:i/>
          <w:sz w:val="16"/>
          <w:szCs w:val="16"/>
        </w:rPr>
        <w:t>W przypadku Wykonawców składających ofertę wspólną oświadczenie składa każdy z tych Wykonawców</w:t>
      </w:r>
    </w:p>
    <w:sectPr w:rsidR="00DC0924" w:rsidRPr="00423C2C" w:rsidSect="00220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7FC97" w14:textId="77777777" w:rsidR="00541C8D" w:rsidRDefault="00541C8D" w:rsidP="00950849">
      <w:pPr>
        <w:spacing w:after="0" w:line="240" w:lineRule="auto"/>
      </w:pPr>
      <w:r>
        <w:separator/>
      </w:r>
    </w:p>
  </w:endnote>
  <w:endnote w:type="continuationSeparator" w:id="0">
    <w:p w14:paraId="4B5E28C5" w14:textId="77777777" w:rsidR="00541C8D" w:rsidRDefault="00541C8D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476A6" w14:textId="77777777" w:rsidR="00541C8D" w:rsidRDefault="00541C8D" w:rsidP="00950849">
      <w:pPr>
        <w:spacing w:after="0" w:line="240" w:lineRule="auto"/>
      </w:pPr>
      <w:r>
        <w:separator/>
      </w:r>
    </w:p>
  </w:footnote>
  <w:footnote w:type="continuationSeparator" w:id="0">
    <w:p w14:paraId="72EA1E18" w14:textId="77777777" w:rsidR="00541C8D" w:rsidRDefault="00541C8D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12BB"/>
    <w:multiLevelType w:val="hybridMultilevel"/>
    <w:tmpl w:val="977CF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3115C"/>
    <w:multiLevelType w:val="hybridMultilevel"/>
    <w:tmpl w:val="DA64D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250981">
    <w:abstractNumId w:val="0"/>
  </w:num>
  <w:num w:numId="2" w16cid:durableId="1745760674">
    <w:abstractNumId w:val="3"/>
  </w:num>
  <w:num w:numId="3" w16cid:durableId="1470201822">
    <w:abstractNumId w:val="2"/>
  </w:num>
  <w:num w:numId="4" w16cid:durableId="497883864">
    <w:abstractNumId w:val="1"/>
  </w:num>
  <w:num w:numId="5" w16cid:durableId="149636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6FF5"/>
    <w:rsid w:val="00060BE5"/>
    <w:rsid w:val="00080EB9"/>
    <w:rsid w:val="000821AE"/>
    <w:rsid w:val="00087B74"/>
    <w:rsid w:val="0009444A"/>
    <w:rsid w:val="000A0E66"/>
    <w:rsid w:val="000C3C0C"/>
    <w:rsid w:val="000E2BE9"/>
    <w:rsid w:val="000F13C5"/>
    <w:rsid w:val="00106502"/>
    <w:rsid w:val="001147D3"/>
    <w:rsid w:val="0014130B"/>
    <w:rsid w:val="00171181"/>
    <w:rsid w:val="001B04D9"/>
    <w:rsid w:val="001C10F6"/>
    <w:rsid w:val="0020547E"/>
    <w:rsid w:val="002208D8"/>
    <w:rsid w:val="00252608"/>
    <w:rsid w:val="002B5687"/>
    <w:rsid w:val="002C1C8B"/>
    <w:rsid w:val="002D23B8"/>
    <w:rsid w:val="002E52FD"/>
    <w:rsid w:val="002F068C"/>
    <w:rsid w:val="002F5300"/>
    <w:rsid w:val="00310B79"/>
    <w:rsid w:val="00314363"/>
    <w:rsid w:val="003160BE"/>
    <w:rsid w:val="003300D3"/>
    <w:rsid w:val="00333145"/>
    <w:rsid w:val="00341B50"/>
    <w:rsid w:val="00362F44"/>
    <w:rsid w:val="00374630"/>
    <w:rsid w:val="00386B84"/>
    <w:rsid w:val="003C41AF"/>
    <w:rsid w:val="003C5C96"/>
    <w:rsid w:val="003D1719"/>
    <w:rsid w:val="003E5954"/>
    <w:rsid w:val="00423C2C"/>
    <w:rsid w:val="0042497A"/>
    <w:rsid w:val="004350E9"/>
    <w:rsid w:val="0046457E"/>
    <w:rsid w:val="004B0364"/>
    <w:rsid w:val="004C574D"/>
    <w:rsid w:val="004D2536"/>
    <w:rsid w:val="00500AB7"/>
    <w:rsid w:val="00514C94"/>
    <w:rsid w:val="00522C21"/>
    <w:rsid w:val="005347AA"/>
    <w:rsid w:val="00541184"/>
    <w:rsid w:val="00541C8D"/>
    <w:rsid w:val="00544B3F"/>
    <w:rsid w:val="0058051B"/>
    <w:rsid w:val="005B33F7"/>
    <w:rsid w:val="005C4DD3"/>
    <w:rsid w:val="005C6638"/>
    <w:rsid w:val="005C7B22"/>
    <w:rsid w:val="005D763C"/>
    <w:rsid w:val="0065663B"/>
    <w:rsid w:val="0066731F"/>
    <w:rsid w:val="00682E26"/>
    <w:rsid w:val="00695745"/>
    <w:rsid w:val="006F5335"/>
    <w:rsid w:val="00715218"/>
    <w:rsid w:val="0072301C"/>
    <w:rsid w:val="00772AED"/>
    <w:rsid w:val="0082731F"/>
    <w:rsid w:val="008375DB"/>
    <w:rsid w:val="008621D6"/>
    <w:rsid w:val="00865FBC"/>
    <w:rsid w:val="0088295A"/>
    <w:rsid w:val="008C7A9A"/>
    <w:rsid w:val="00901A81"/>
    <w:rsid w:val="00906532"/>
    <w:rsid w:val="009141DA"/>
    <w:rsid w:val="0091687A"/>
    <w:rsid w:val="00917973"/>
    <w:rsid w:val="00925600"/>
    <w:rsid w:val="00950849"/>
    <w:rsid w:val="009D27BF"/>
    <w:rsid w:val="009F245E"/>
    <w:rsid w:val="009F4BCB"/>
    <w:rsid w:val="00A07736"/>
    <w:rsid w:val="00A30060"/>
    <w:rsid w:val="00A56482"/>
    <w:rsid w:val="00A70BAC"/>
    <w:rsid w:val="00A7334E"/>
    <w:rsid w:val="00A80689"/>
    <w:rsid w:val="00A87094"/>
    <w:rsid w:val="00AA5871"/>
    <w:rsid w:val="00AC2C08"/>
    <w:rsid w:val="00AC3EC1"/>
    <w:rsid w:val="00B07D2E"/>
    <w:rsid w:val="00B157D2"/>
    <w:rsid w:val="00B34482"/>
    <w:rsid w:val="00B42895"/>
    <w:rsid w:val="00B50769"/>
    <w:rsid w:val="00B60364"/>
    <w:rsid w:val="00B61DC5"/>
    <w:rsid w:val="00BC578A"/>
    <w:rsid w:val="00BD5165"/>
    <w:rsid w:val="00BE7B83"/>
    <w:rsid w:val="00C32EE7"/>
    <w:rsid w:val="00C56E56"/>
    <w:rsid w:val="00C6552F"/>
    <w:rsid w:val="00CA3102"/>
    <w:rsid w:val="00CE2E4D"/>
    <w:rsid w:val="00D25D8F"/>
    <w:rsid w:val="00D341E3"/>
    <w:rsid w:val="00D424EF"/>
    <w:rsid w:val="00D9013F"/>
    <w:rsid w:val="00D93AD2"/>
    <w:rsid w:val="00DB59DB"/>
    <w:rsid w:val="00DB6C3F"/>
    <w:rsid w:val="00DC0924"/>
    <w:rsid w:val="00DD32F6"/>
    <w:rsid w:val="00DE02CE"/>
    <w:rsid w:val="00DE3C64"/>
    <w:rsid w:val="00E03E22"/>
    <w:rsid w:val="00E2315D"/>
    <w:rsid w:val="00E25B86"/>
    <w:rsid w:val="00E5681D"/>
    <w:rsid w:val="00E94188"/>
    <w:rsid w:val="00EA7A6A"/>
    <w:rsid w:val="00EB6AD3"/>
    <w:rsid w:val="00EE3CB1"/>
    <w:rsid w:val="00F64837"/>
    <w:rsid w:val="00F74512"/>
    <w:rsid w:val="00F800C5"/>
    <w:rsid w:val="00F93B32"/>
    <w:rsid w:val="00FC19C2"/>
    <w:rsid w:val="00FC7C37"/>
    <w:rsid w:val="00FF40A5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04F93A68-7D90-4E9D-9107-96ADF69B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3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70194-5DF7-4965-93C5-50D505DE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103</cp:revision>
  <cp:lastPrinted>2025-06-11T07:22:00Z</cp:lastPrinted>
  <dcterms:created xsi:type="dcterms:W3CDTF">2018-03-22T10:40:00Z</dcterms:created>
  <dcterms:modified xsi:type="dcterms:W3CDTF">2026-05-06T06:23:00Z</dcterms:modified>
</cp:coreProperties>
</file>